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48"/>
        <w:tblW w:w="0" w:type="auto"/>
        <w:tblLook w:val="04A0" w:firstRow="1" w:lastRow="0" w:firstColumn="1" w:lastColumn="0" w:noHBand="0" w:noVBand="1"/>
      </w:tblPr>
      <w:tblGrid>
        <w:gridCol w:w="3336"/>
        <w:gridCol w:w="288"/>
        <w:gridCol w:w="3542"/>
      </w:tblGrid>
      <w:tr w:rsidR="00B07C6F" w:rsidRPr="000F7DA3" w:rsidTr="00B07C6F">
        <w:trPr>
          <w:trHeight w:val="494"/>
        </w:trPr>
        <w:tc>
          <w:tcPr>
            <w:tcW w:w="3336" w:type="dxa"/>
            <w:shd w:val="clear" w:color="auto" w:fill="BFBFBF" w:themeFill="background1" w:themeFillShade="BF"/>
          </w:tcPr>
          <w:p w:rsidR="00B07C6F" w:rsidRPr="00143E10" w:rsidRDefault="00F85522" w:rsidP="00B07C6F">
            <w:pPr>
              <w:jc w:val="center"/>
              <w:rPr>
                <w:rFonts w:ascii="Letter-join Plus 36" w:hAnsi="Letter-join Plus 36"/>
                <w:sz w:val="24"/>
                <w:szCs w:val="24"/>
                <w:lang w:val="en-US"/>
              </w:rPr>
            </w:pPr>
            <w:r>
              <w:rPr>
                <w:rFonts w:ascii="Letter-join Plus 36" w:hAnsi="Letter-join Plus 36"/>
                <w:sz w:val="24"/>
                <w:szCs w:val="24"/>
                <w:lang w:val="en-US"/>
              </w:rPr>
              <w:t>Guru</w:t>
            </w:r>
            <w:bookmarkStart w:id="0" w:name="_GoBack"/>
            <w:bookmarkEnd w:id="0"/>
            <w:r w:rsidR="00B07C6F">
              <w:rPr>
                <w:rFonts w:ascii="Letter-join Plus 36" w:hAnsi="Letter-join Plus 36"/>
                <w:sz w:val="24"/>
                <w:szCs w:val="24"/>
                <w:lang w:val="en-US"/>
              </w:rPr>
              <w:t xml:space="preserve"> Nanak</w:t>
            </w:r>
          </w:p>
        </w:tc>
        <w:tc>
          <w:tcPr>
            <w:tcW w:w="288" w:type="dxa"/>
            <w:vMerge w:val="restart"/>
            <w:tcBorders>
              <w:top w:val="nil"/>
            </w:tcBorders>
            <w:shd w:val="clear" w:color="auto" w:fill="FFFFFF" w:themeFill="background1"/>
          </w:tcPr>
          <w:p w:rsidR="00B07C6F" w:rsidRPr="000F7DA3" w:rsidRDefault="00B07C6F" w:rsidP="00B07C6F">
            <w:pPr>
              <w:rPr>
                <w:rFonts w:ascii="Letter-join Plus 36" w:hAnsi="Letter-join Plus 36"/>
                <w:sz w:val="20"/>
                <w:szCs w:val="20"/>
                <w:lang w:val="en-US"/>
              </w:rPr>
            </w:pPr>
          </w:p>
        </w:tc>
        <w:tc>
          <w:tcPr>
            <w:tcW w:w="3542" w:type="dxa"/>
            <w:shd w:val="clear" w:color="auto" w:fill="BFBFBF" w:themeFill="background1" w:themeFillShade="BF"/>
          </w:tcPr>
          <w:p w:rsidR="00B07C6F" w:rsidRPr="00143E10" w:rsidRDefault="00B07C6F" w:rsidP="00B07C6F">
            <w:pPr>
              <w:jc w:val="center"/>
              <w:rPr>
                <w:rFonts w:ascii="Letter-join Plus 36" w:hAnsi="Letter-join Plus 36"/>
                <w:sz w:val="24"/>
                <w:szCs w:val="24"/>
                <w:lang w:val="en-US"/>
              </w:rPr>
            </w:pPr>
            <w:r>
              <w:rPr>
                <w:rFonts w:ascii="Letter-join Plus 36" w:hAnsi="Letter-join Plus 36"/>
                <w:sz w:val="24"/>
                <w:szCs w:val="24"/>
                <w:lang w:val="en-US"/>
              </w:rPr>
              <w:t>Gurdwara</w:t>
            </w:r>
          </w:p>
        </w:tc>
      </w:tr>
      <w:tr w:rsidR="00B07C6F" w:rsidRPr="000F7DA3" w:rsidTr="00B07C6F">
        <w:trPr>
          <w:trHeight w:val="4508"/>
        </w:trPr>
        <w:tc>
          <w:tcPr>
            <w:tcW w:w="3336" w:type="dxa"/>
          </w:tcPr>
          <w:p w:rsidR="00B07C6F" w:rsidRPr="00B07C6F" w:rsidRDefault="00B07C6F" w:rsidP="00B07C6F">
            <w:pPr>
              <w:jc w:val="center"/>
              <w:rPr>
                <w:rFonts w:ascii="Letter-join Plus 36" w:hAnsi="Letter-join Plus 36"/>
                <w:sz w:val="24"/>
                <w:szCs w:val="24"/>
                <w:lang w:val="en-US"/>
              </w:rPr>
            </w:pPr>
            <w:r w:rsidRPr="00B07C6F">
              <w:rPr>
                <w:rFonts w:ascii="Letter-join Plus 36" w:hAnsi="Letter-join Plus 36"/>
                <w:sz w:val="24"/>
                <w:szCs w:val="24"/>
                <w:lang w:val="en-US"/>
              </w:rPr>
              <w:t xml:space="preserve">Guru Nanak is </w:t>
            </w:r>
            <w:r>
              <w:rPr>
                <w:rFonts w:ascii="Letter-join Plus 36" w:hAnsi="Letter-join Plus 36"/>
                <w:sz w:val="24"/>
                <w:szCs w:val="24"/>
                <w:lang w:val="en-US"/>
              </w:rPr>
              <w:t>considered the first Sikh Guru.</w:t>
            </w:r>
          </w:p>
          <w:p w:rsidR="00B07C6F" w:rsidRPr="00143E10" w:rsidRDefault="00B07C6F" w:rsidP="00B07C6F">
            <w:pPr>
              <w:jc w:val="center"/>
              <w:rPr>
                <w:rFonts w:ascii="Letter-join Plus 36" w:hAnsi="Letter-join Plus 36"/>
                <w:sz w:val="24"/>
                <w:szCs w:val="24"/>
                <w:lang w:val="en-US"/>
              </w:rPr>
            </w:pPr>
            <w:r>
              <w:rPr>
                <w:noProof/>
                <w:lang w:eastAsia="en-GB"/>
              </w:rPr>
              <w:drawing>
                <wp:anchor distT="0" distB="0" distL="114300" distR="114300" simplePos="0" relativeHeight="251660288" behindDoc="0" locked="0" layoutInCell="1" allowOverlap="1">
                  <wp:simplePos x="0" y="0"/>
                  <wp:positionH relativeFrom="column">
                    <wp:posOffset>317945</wp:posOffset>
                  </wp:positionH>
                  <wp:positionV relativeFrom="paragraph">
                    <wp:posOffset>1111638</wp:posOffset>
                  </wp:positionV>
                  <wp:extent cx="1317625" cy="1144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625" cy="1144270"/>
                          </a:xfrm>
                          <a:prstGeom prst="rect">
                            <a:avLst/>
                          </a:prstGeom>
                        </pic:spPr>
                      </pic:pic>
                    </a:graphicData>
                  </a:graphic>
                  <wp14:sizeRelH relativeFrom="margin">
                    <wp14:pctWidth>0</wp14:pctWidth>
                  </wp14:sizeRelH>
                  <wp14:sizeRelV relativeFrom="margin">
                    <wp14:pctHeight>0</wp14:pctHeight>
                  </wp14:sizeRelV>
                </wp:anchor>
              </w:drawing>
            </w:r>
            <w:r w:rsidRPr="00B07C6F">
              <w:rPr>
                <w:rFonts w:ascii="Letter-join Plus 36" w:hAnsi="Letter-join Plus 36"/>
                <w:sz w:val="24"/>
                <w:szCs w:val="24"/>
                <w:lang w:val="en-US"/>
              </w:rPr>
              <w:t>Sikhism is still based on his teachings and those of the nine Sikh Gurus who followed him.</w:t>
            </w:r>
          </w:p>
          <w:p w:rsidR="00B07C6F" w:rsidRDefault="00B07C6F" w:rsidP="00B07C6F">
            <w:pPr>
              <w:jc w:val="center"/>
              <w:rPr>
                <w:rFonts w:ascii="Letter-join Plus 36" w:hAnsi="Letter-join Plus 36"/>
                <w:sz w:val="24"/>
                <w:szCs w:val="24"/>
                <w:lang w:val="en-US"/>
              </w:rPr>
            </w:pPr>
          </w:p>
          <w:p w:rsidR="00B07C6F" w:rsidRDefault="00B07C6F" w:rsidP="00B07C6F">
            <w:pPr>
              <w:jc w:val="center"/>
              <w:rPr>
                <w:rFonts w:ascii="Letter-join Plus 36" w:hAnsi="Letter-join Plus 36"/>
                <w:sz w:val="24"/>
                <w:szCs w:val="24"/>
                <w:lang w:val="en-US"/>
              </w:rPr>
            </w:pPr>
          </w:p>
          <w:p w:rsidR="00B07C6F" w:rsidRDefault="00B07C6F" w:rsidP="00B07C6F">
            <w:pPr>
              <w:jc w:val="center"/>
              <w:rPr>
                <w:rFonts w:ascii="Letter-join Plus 36" w:hAnsi="Letter-join Plus 36"/>
                <w:sz w:val="24"/>
                <w:szCs w:val="24"/>
                <w:lang w:val="en-US"/>
              </w:rPr>
            </w:pPr>
          </w:p>
          <w:p w:rsidR="00B07C6F" w:rsidRPr="00143E10" w:rsidRDefault="00B07C6F" w:rsidP="00B07C6F">
            <w:pPr>
              <w:jc w:val="center"/>
              <w:rPr>
                <w:rFonts w:ascii="Letter-join Plus 36" w:hAnsi="Letter-join Plus 36"/>
                <w:sz w:val="24"/>
                <w:szCs w:val="24"/>
                <w:lang w:val="en-US"/>
              </w:rPr>
            </w:pPr>
          </w:p>
        </w:tc>
        <w:tc>
          <w:tcPr>
            <w:tcW w:w="288" w:type="dxa"/>
            <w:vMerge/>
            <w:shd w:val="clear" w:color="auto" w:fill="FFFFFF" w:themeFill="background1"/>
          </w:tcPr>
          <w:p w:rsidR="00B07C6F" w:rsidRPr="000F7DA3" w:rsidRDefault="00B07C6F" w:rsidP="00B07C6F">
            <w:pPr>
              <w:jc w:val="center"/>
              <w:rPr>
                <w:rFonts w:ascii="Letter-join Plus 36" w:hAnsi="Letter-join Plus 36"/>
                <w:sz w:val="20"/>
                <w:szCs w:val="20"/>
                <w:lang w:val="en-US"/>
              </w:rPr>
            </w:pPr>
          </w:p>
        </w:tc>
        <w:tc>
          <w:tcPr>
            <w:tcW w:w="3542" w:type="dxa"/>
            <w:vMerge w:val="restart"/>
            <w:shd w:val="clear" w:color="auto" w:fill="auto"/>
          </w:tcPr>
          <w:p w:rsidR="00B07C6F" w:rsidRDefault="00B07C6F" w:rsidP="00B07C6F">
            <w:pPr>
              <w:jc w:val="center"/>
              <w:rPr>
                <w:rFonts w:ascii="Letter-join Plus 36" w:hAnsi="Letter-join Plus 36"/>
                <w:sz w:val="24"/>
                <w:szCs w:val="24"/>
                <w:lang w:val="en-US"/>
              </w:rPr>
            </w:pPr>
          </w:p>
          <w:p w:rsidR="00B07C6F" w:rsidRDefault="00B07C6F" w:rsidP="00B07C6F">
            <w:pPr>
              <w:jc w:val="center"/>
              <w:rPr>
                <w:noProof/>
                <w:lang w:eastAsia="en-GB"/>
              </w:rPr>
            </w:pPr>
            <w:r>
              <w:rPr>
                <w:noProof/>
                <w:lang w:eastAsia="en-GB"/>
              </w:rPr>
              <w:drawing>
                <wp:inline distT="0" distB="0" distL="0" distR="0" wp14:anchorId="04DB10B0" wp14:editId="631BD866">
                  <wp:extent cx="1995054" cy="2071787"/>
                  <wp:effectExtent l="0" t="0" r="571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612" cy="2077559"/>
                          </a:xfrm>
                          <a:prstGeom prst="rect">
                            <a:avLst/>
                          </a:prstGeom>
                        </pic:spPr>
                      </pic:pic>
                    </a:graphicData>
                  </a:graphic>
                </wp:inline>
              </w:drawing>
            </w:r>
          </w:p>
          <w:p w:rsidR="00B07C6F" w:rsidRDefault="00B07C6F" w:rsidP="00B07C6F">
            <w:pPr>
              <w:jc w:val="center"/>
              <w:rPr>
                <w:noProof/>
                <w:lang w:eastAsia="en-GB"/>
              </w:rPr>
            </w:pPr>
          </w:p>
          <w:p w:rsidR="00B07C6F" w:rsidRPr="00B07C6F" w:rsidRDefault="00B07C6F" w:rsidP="00B07C6F">
            <w:pPr>
              <w:jc w:val="center"/>
              <w:rPr>
                <w:rFonts w:ascii="Letter-join Plus 36" w:hAnsi="Letter-join Plus 36"/>
                <w:sz w:val="24"/>
                <w:szCs w:val="24"/>
                <w:lang w:val="en-US"/>
              </w:rPr>
            </w:pPr>
            <w:r w:rsidRPr="00B07C6F">
              <w:rPr>
                <w:rFonts w:ascii="Letter-join Plus 36" w:hAnsi="Letter-join Plus 36"/>
                <w:sz w:val="24"/>
                <w:szCs w:val="24"/>
                <w:lang w:val="en-US"/>
              </w:rPr>
              <w:t>The Sikh place of worship is called a Gurdwara which means 'Gateway to the Guru'. A Gurdwara is any building where the Guru Granth Sahib is kept.</w:t>
            </w:r>
          </w:p>
          <w:p w:rsidR="00B07C6F" w:rsidRPr="00B07C6F" w:rsidRDefault="00B07C6F" w:rsidP="00B07C6F">
            <w:pPr>
              <w:jc w:val="center"/>
              <w:rPr>
                <w:rFonts w:ascii="Letter-join Plus 36" w:hAnsi="Letter-join Plus 36"/>
                <w:sz w:val="24"/>
                <w:szCs w:val="24"/>
                <w:lang w:val="en-US"/>
              </w:rPr>
            </w:pPr>
          </w:p>
          <w:p w:rsidR="00B07C6F" w:rsidRPr="00B07C6F" w:rsidRDefault="00B07C6F" w:rsidP="00B07C6F">
            <w:pPr>
              <w:jc w:val="center"/>
              <w:rPr>
                <w:rFonts w:ascii="Letter-join Plus 36" w:hAnsi="Letter-join Plus 36"/>
                <w:sz w:val="24"/>
                <w:szCs w:val="24"/>
                <w:lang w:val="en-US"/>
              </w:rPr>
            </w:pPr>
            <w:r w:rsidRPr="00B07C6F">
              <w:rPr>
                <w:rFonts w:ascii="Letter-join Plus 36" w:hAnsi="Letter-join Plus 36"/>
                <w:sz w:val="24"/>
                <w:szCs w:val="24"/>
                <w:lang w:val="en-US"/>
              </w:rPr>
              <w:t>In the UK, Sikhs usually go to the Gurdwara on Sundays. During the services they listen to teachings based on the Guru Granth Sahib. They also chant and say prayers from the gurus. These are called Keertan.</w:t>
            </w:r>
          </w:p>
          <w:p w:rsidR="00B07C6F" w:rsidRPr="00B07C6F" w:rsidRDefault="00B07C6F" w:rsidP="00B07C6F">
            <w:pPr>
              <w:jc w:val="center"/>
              <w:rPr>
                <w:rFonts w:ascii="Letter-join Plus 36" w:hAnsi="Letter-join Plus 36"/>
                <w:sz w:val="24"/>
                <w:szCs w:val="24"/>
                <w:lang w:val="en-US"/>
              </w:rPr>
            </w:pPr>
          </w:p>
          <w:p w:rsidR="00B07C6F" w:rsidRPr="00D91147" w:rsidRDefault="00B07C6F" w:rsidP="00B07C6F">
            <w:pPr>
              <w:jc w:val="center"/>
              <w:rPr>
                <w:rFonts w:ascii="Letter-join Plus 36" w:hAnsi="Letter-join Plus 36"/>
                <w:sz w:val="24"/>
                <w:szCs w:val="24"/>
                <w:lang w:val="en-US"/>
              </w:rPr>
            </w:pPr>
            <w:r w:rsidRPr="00B07C6F">
              <w:rPr>
                <w:rFonts w:ascii="Letter-join Plus 36" w:hAnsi="Letter-join Plus 36"/>
                <w:sz w:val="24"/>
                <w:szCs w:val="24"/>
                <w:lang w:val="en-US"/>
              </w:rPr>
              <w:t>.</w:t>
            </w:r>
          </w:p>
        </w:tc>
      </w:tr>
      <w:tr w:rsidR="00B07C6F" w:rsidRPr="000F7DA3" w:rsidTr="00B07C6F">
        <w:trPr>
          <w:trHeight w:val="488"/>
        </w:trPr>
        <w:tc>
          <w:tcPr>
            <w:tcW w:w="3336" w:type="dxa"/>
            <w:shd w:val="clear" w:color="auto" w:fill="BFBFBF" w:themeFill="background1" w:themeFillShade="BF"/>
          </w:tcPr>
          <w:p w:rsidR="00B07C6F" w:rsidRPr="00B07C6F" w:rsidRDefault="00B07C6F" w:rsidP="00B07C6F">
            <w:pPr>
              <w:jc w:val="center"/>
              <w:rPr>
                <w:rFonts w:ascii="Letter-join Plus 36" w:hAnsi="Letter-join Plus 36"/>
                <w:sz w:val="24"/>
                <w:szCs w:val="24"/>
                <w:lang w:val="en-US"/>
              </w:rPr>
            </w:pPr>
            <w:r w:rsidRPr="00A4562E">
              <w:rPr>
                <w:rFonts w:ascii="Letter-join Plus 36" w:hAnsi="Letter-join Plus 36"/>
              </w:rPr>
              <w:t>Guru Granth Sahib</w:t>
            </w:r>
          </w:p>
        </w:tc>
        <w:tc>
          <w:tcPr>
            <w:tcW w:w="288" w:type="dxa"/>
            <w:vMerge/>
            <w:shd w:val="clear" w:color="auto" w:fill="FFFFFF" w:themeFill="background1"/>
          </w:tcPr>
          <w:p w:rsidR="00B07C6F" w:rsidRPr="000F7DA3" w:rsidRDefault="00B07C6F" w:rsidP="00B07C6F">
            <w:pPr>
              <w:jc w:val="center"/>
              <w:rPr>
                <w:rFonts w:ascii="Letter-join Plus 36" w:hAnsi="Letter-join Plus 36"/>
                <w:sz w:val="20"/>
                <w:szCs w:val="20"/>
                <w:lang w:val="en-US"/>
              </w:rPr>
            </w:pPr>
          </w:p>
        </w:tc>
        <w:tc>
          <w:tcPr>
            <w:tcW w:w="3542" w:type="dxa"/>
            <w:vMerge/>
            <w:shd w:val="clear" w:color="auto" w:fill="auto"/>
          </w:tcPr>
          <w:p w:rsidR="00B07C6F" w:rsidRPr="00D91147" w:rsidRDefault="00B07C6F" w:rsidP="00B07C6F">
            <w:pPr>
              <w:jc w:val="center"/>
              <w:rPr>
                <w:rFonts w:ascii="Letter-join Plus 36" w:hAnsi="Letter-join Plus 36"/>
                <w:sz w:val="24"/>
                <w:szCs w:val="24"/>
                <w:lang w:val="en-US"/>
              </w:rPr>
            </w:pPr>
          </w:p>
        </w:tc>
      </w:tr>
      <w:tr w:rsidR="00B07C6F" w:rsidRPr="000F7DA3" w:rsidTr="00B07C6F">
        <w:trPr>
          <w:trHeight w:val="4007"/>
        </w:trPr>
        <w:tc>
          <w:tcPr>
            <w:tcW w:w="3336" w:type="dxa"/>
          </w:tcPr>
          <w:p w:rsidR="00B07C6F" w:rsidRPr="00B07C6F" w:rsidRDefault="00B07C6F" w:rsidP="00B07C6F">
            <w:pPr>
              <w:jc w:val="center"/>
              <w:rPr>
                <w:rFonts w:ascii="Letter-join Plus 36" w:hAnsi="Letter-join Plus 36"/>
                <w:sz w:val="24"/>
                <w:szCs w:val="24"/>
                <w:lang w:val="en-US"/>
              </w:rPr>
            </w:pPr>
            <w:r w:rsidRPr="00B07C6F">
              <w:rPr>
                <w:rFonts w:ascii="Letter-join Plus 36" w:hAnsi="Letter-join Plus 36"/>
                <w:sz w:val="24"/>
                <w:szCs w:val="24"/>
                <w:lang w:val="en-US"/>
              </w:rPr>
              <w:t xml:space="preserve">The Sikh holy book is called the Guru Granth Sahib. </w:t>
            </w:r>
            <w:r>
              <w:rPr>
                <w:noProof/>
                <w:lang w:eastAsia="en-GB"/>
              </w:rPr>
              <w:drawing>
                <wp:anchor distT="0" distB="0" distL="114300" distR="114300" simplePos="0" relativeHeight="251661312" behindDoc="0" locked="0" layoutInCell="1" allowOverlap="1">
                  <wp:simplePos x="0" y="0"/>
                  <wp:positionH relativeFrom="column">
                    <wp:posOffset>80835</wp:posOffset>
                  </wp:positionH>
                  <wp:positionV relativeFrom="paragraph">
                    <wp:posOffset>595671</wp:posOffset>
                  </wp:positionV>
                  <wp:extent cx="1796012" cy="2054431"/>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96012" cy="2054431"/>
                          </a:xfrm>
                          <a:prstGeom prst="rect">
                            <a:avLst/>
                          </a:prstGeom>
                        </pic:spPr>
                      </pic:pic>
                    </a:graphicData>
                  </a:graphic>
                </wp:anchor>
              </w:drawing>
            </w:r>
          </w:p>
        </w:tc>
        <w:tc>
          <w:tcPr>
            <w:tcW w:w="288" w:type="dxa"/>
            <w:vMerge/>
            <w:shd w:val="clear" w:color="auto" w:fill="FFFFFF" w:themeFill="background1"/>
          </w:tcPr>
          <w:p w:rsidR="00B07C6F" w:rsidRPr="000F7DA3" w:rsidRDefault="00B07C6F" w:rsidP="00B07C6F">
            <w:pPr>
              <w:jc w:val="center"/>
              <w:rPr>
                <w:rFonts w:ascii="Letter-join Plus 36" w:hAnsi="Letter-join Plus 36"/>
                <w:sz w:val="20"/>
                <w:szCs w:val="20"/>
                <w:lang w:val="en-US"/>
              </w:rPr>
            </w:pPr>
          </w:p>
        </w:tc>
        <w:tc>
          <w:tcPr>
            <w:tcW w:w="3542" w:type="dxa"/>
            <w:vMerge/>
            <w:shd w:val="clear" w:color="auto" w:fill="auto"/>
          </w:tcPr>
          <w:p w:rsidR="00B07C6F" w:rsidRPr="00D91147" w:rsidRDefault="00B07C6F" w:rsidP="00B07C6F">
            <w:pPr>
              <w:jc w:val="center"/>
              <w:rPr>
                <w:rFonts w:ascii="Letter-join Plus 36" w:hAnsi="Letter-join Plus 36"/>
                <w:sz w:val="24"/>
                <w:szCs w:val="24"/>
                <w:lang w:val="en-US"/>
              </w:rPr>
            </w:pPr>
          </w:p>
        </w:tc>
      </w:tr>
    </w:tbl>
    <w:p w:rsidR="00DB62C8" w:rsidRPr="00143E10" w:rsidRDefault="00143E10" w:rsidP="00DB62C8">
      <w:pPr>
        <w:rPr>
          <w:rFonts w:ascii="Letter-join Plus 36" w:hAnsi="Letter-join Plus 36"/>
          <w:sz w:val="24"/>
          <w:szCs w:val="24"/>
          <w:lang w:val="en-US"/>
        </w:rPr>
      </w:pPr>
      <w:r w:rsidRPr="004F108E">
        <w:rPr>
          <w:rFonts w:ascii="Calibri Light" w:hAnsi="Calibri Light" w:cs="Calibri Light"/>
          <w:noProof/>
          <w:lang w:eastAsia="en-GB"/>
        </w:rPr>
        <w:t xml:space="preserve"> </w:t>
      </w:r>
      <w:r w:rsidR="00DB62C8" w:rsidRPr="004F108E">
        <w:rPr>
          <w:rFonts w:ascii="Calibri Light" w:hAnsi="Calibri Light" w:cs="Calibri Light"/>
          <w:noProof/>
          <w:lang w:eastAsia="en-GB"/>
        </w:rPr>
        <w:drawing>
          <wp:anchor distT="0" distB="0" distL="114300" distR="114300" simplePos="0" relativeHeight="251659264" behindDoc="1" locked="0" layoutInCell="1" allowOverlap="1" wp14:anchorId="1CDDBB52" wp14:editId="0167FB41">
            <wp:simplePos x="0" y="0"/>
            <wp:positionH relativeFrom="margin">
              <wp:posOffset>75639</wp:posOffset>
            </wp:positionH>
            <wp:positionV relativeFrom="paragraph">
              <wp:posOffset>-590</wp:posOffset>
            </wp:positionV>
            <wp:extent cx="965047" cy="908050"/>
            <wp:effectExtent l="0" t="0" r="6985" b="635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047" cy="908050"/>
                    </a:xfrm>
                    <a:prstGeom prst="rect">
                      <a:avLst/>
                    </a:prstGeom>
                    <a:noFill/>
                  </pic:spPr>
                </pic:pic>
              </a:graphicData>
            </a:graphic>
            <wp14:sizeRelH relativeFrom="page">
              <wp14:pctWidth>0</wp14:pctWidth>
            </wp14:sizeRelH>
            <wp14:sizeRelV relativeFrom="page">
              <wp14:pctHeight>0</wp14:pctHeight>
            </wp14:sizeRelV>
          </wp:anchor>
        </w:drawing>
      </w:r>
      <w:r>
        <w:rPr>
          <w:rFonts w:ascii="Letter-join Plus 36" w:hAnsi="Letter-join Plus 36"/>
          <w:sz w:val="20"/>
          <w:szCs w:val="20"/>
          <w:lang w:val="en-US"/>
        </w:rPr>
        <w:t xml:space="preserve">                       </w:t>
      </w:r>
      <w:r w:rsidR="000937C8">
        <w:rPr>
          <w:rFonts w:ascii="Letter-join Plus 36" w:hAnsi="Letter-join Plus 36"/>
          <w:sz w:val="24"/>
          <w:szCs w:val="24"/>
          <w:lang w:val="en-US"/>
        </w:rPr>
        <w:t>Kn</w:t>
      </w:r>
      <w:r w:rsidR="00B3253D">
        <w:rPr>
          <w:rFonts w:ascii="Letter-join Plus 36" w:hAnsi="Letter-join Plus 36"/>
          <w:sz w:val="24"/>
          <w:szCs w:val="24"/>
          <w:lang w:val="en-US"/>
        </w:rPr>
        <w:t>owledge Organiser Spring Term 2</w:t>
      </w:r>
    </w:p>
    <w:p w:rsidR="00DB62C8" w:rsidRPr="00143E10" w:rsidRDefault="00B07C6F" w:rsidP="00DB62C8">
      <w:pPr>
        <w:rPr>
          <w:rFonts w:ascii="Letter-join Plus 36" w:hAnsi="Letter-join Plus 36"/>
          <w:sz w:val="24"/>
          <w:szCs w:val="24"/>
          <w:lang w:val="en-US"/>
        </w:rPr>
      </w:pPr>
      <w:r>
        <w:rPr>
          <w:rFonts w:ascii="Letter-join Plus 36" w:hAnsi="Letter-join Plus 36"/>
          <w:b/>
          <w:sz w:val="24"/>
          <w:szCs w:val="24"/>
          <w:lang w:val="en-US"/>
        </w:rPr>
        <w:t xml:space="preserve">                   RE</w:t>
      </w:r>
      <w:r w:rsidR="000937C8">
        <w:rPr>
          <w:rFonts w:ascii="Letter-join Plus 36" w:hAnsi="Letter-join Plus 36"/>
          <w:b/>
          <w:sz w:val="24"/>
          <w:szCs w:val="24"/>
          <w:lang w:val="en-US"/>
        </w:rPr>
        <w:t xml:space="preserve"> – </w:t>
      </w:r>
      <w:r>
        <w:rPr>
          <w:rFonts w:ascii="Letter-join Plus 36" w:hAnsi="Letter-join Plus 36"/>
          <w:b/>
          <w:sz w:val="24"/>
          <w:szCs w:val="24"/>
          <w:lang w:val="en-US"/>
        </w:rPr>
        <w:t xml:space="preserve">Sikhism and Beliefs </w:t>
      </w:r>
    </w:p>
    <w:tbl>
      <w:tblPr>
        <w:tblStyle w:val="TableGrid"/>
        <w:tblpPr w:leftFromText="180" w:rightFromText="180" w:vertAnchor="text" w:horzAnchor="margin" w:tblpY="138"/>
        <w:tblW w:w="0" w:type="auto"/>
        <w:tblLook w:val="04A0" w:firstRow="1" w:lastRow="0" w:firstColumn="1" w:lastColumn="0" w:noHBand="0" w:noVBand="1"/>
      </w:tblPr>
      <w:tblGrid>
        <w:gridCol w:w="1210"/>
        <w:gridCol w:w="6561"/>
      </w:tblGrid>
      <w:tr w:rsidR="00143E10" w:rsidRPr="000F7DA3" w:rsidTr="00B07C6F">
        <w:trPr>
          <w:trHeight w:val="686"/>
        </w:trPr>
        <w:tc>
          <w:tcPr>
            <w:tcW w:w="7771" w:type="dxa"/>
            <w:gridSpan w:val="2"/>
            <w:shd w:val="clear" w:color="auto" w:fill="D9D9D9" w:themeFill="background1" w:themeFillShade="D9"/>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sz w:val="24"/>
                <w:szCs w:val="24"/>
                <w:lang w:val="en-US"/>
              </w:rPr>
              <w:t xml:space="preserve">Vocabulary </w:t>
            </w:r>
          </w:p>
        </w:tc>
      </w:tr>
      <w:tr w:rsidR="00855CCC" w:rsidRPr="000F7DA3" w:rsidTr="00B07C6F">
        <w:trPr>
          <w:trHeight w:val="576"/>
        </w:trPr>
        <w:tc>
          <w:tcPr>
            <w:tcW w:w="1210" w:type="dxa"/>
          </w:tcPr>
          <w:p w:rsidR="00855CCC" w:rsidRPr="00A4562E" w:rsidRDefault="00A4562E" w:rsidP="00855CCC">
            <w:pPr>
              <w:rPr>
                <w:rFonts w:ascii="Letter-join Plus 36" w:hAnsi="Letter-join Plus 36"/>
              </w:rPr>
            </w:pPr>
            <w:r w:rsidRPr="00A4562E">
              <w:rPr>
                <w:rFonts w:ascii="Letter-join Plus 36" w:hAnsi="Letter-join Plus 36"/>
              </w:rPr>
              <w:t>Sikhism</w:t>
            </w:r>
          </w:p>
        </w:tc>
        <w:tc>
          <w:tcPr>
            <w:tcW w:w="6561" w:type="dxa"/>
          </w:tcPr>
          <w:p w:rsidR="00855CCC" w:rsidRPr="00A4562E" w:rsidRDefault="00A4562E" w:rsidP="00855CCC">
            <w:pPr>
              <w:rPr>
                <w:rFonts w:ascii="Letter-join Plus 36" w:hAnsi="Letter-join Plus 36"/>
                <w:szCs w:val="20"/>
                <w:lang w:val="en-US"/>
              </w:rPr>
            </w:pPr>
            <w:r w:rsidRPr="00A4562E">
              <w:rPr>
                <w:rFonts w:ascii="Letter-join Plus 36" w:hAnsi="Letter-join Plus 36"/>
                <w:szCs w:val="20"/>
                <w:lang w:val="en-US"/>
              </w:rPr>
              <w:t>Sikhism was founded by Guru Nanak around 500 years ago in a place called the Punjab. This is an area which spans part of India and Pakistan in South Asia today.</w:t>
            </w:r>
          </w:p>
        </w:tc>
      </w:tr>
      <w:tr w:rsidR="00855CCC" w:rsidRPr="000F7DA3" w:rsidTr="00B07C6F">
        <w:trPr>
          <w:trHeight w:val="511"/>
        </w:trPr>
        <w:tc>
          <w:tcPr>
            <w:tcW w:w="1210" w:type="dxa"/>
          </w:tcPr>
          <w:p w:rsidR="00855CCC" w:rsidRPr="00A4562E" w:rsidRDefault="00A4562E" w:rsidP="00855CCC">
            <w:pPr>
              <w:rPr>
                <w:rFonts w:ascii="Letter-join Plus 36" w:hAnsi="Letter-join Plus 36"/>
              </w:rPr>
            </w:pPr>
            <w:r w:rsidRPr="00A4562E">
              <w:rPr>
                <w:rFonts w:ascii="Letter-join Plus 36" w:hAnsi="Letter-join Plus 36"/>
              </w:rPr>
              <w:t>Guru Nanak</w:t>
            </w:r>
          </w:p>
        </w:tc>
        <w:tc>
          <w:tcPr>
            <w:tcW w:w="6561" w:type="dxa"/>
          </w:tcPr>
          <w:p w:rsidR="00855CCC" w:rsidRPr="00A4562E" w:rsidRDefault="00A4562E" w:rsidP="00A4562E">
            <w:pPr>
              <w:rPr>
                <w:rFonts w:ascii="Letter-join Plus 36" w:hAnsi="Letter-join Plus 36"/>
                <w:szCs w:val="20"/>
                <w:lang w:val="en-US"/>
              </w:rPr>
            </w:pPr>
            <w:r w:rsidRPr="00A4562E">
              <w:rPr>
                <w:rFonts w:ascii="Letter-join Plus 36" w:hAnsi="Letter-join Plus 36"/>
                <w:szCs w:val="20"/>
                <w:lang w:val="en-US"/>
              </w:rPr>
              <w:t>Guru Nanak is the founder of</w:t>
            </w:r>
            <w:r w:rsidRPr="00A4562E">
              <w:rPr>
                <w:rFonts w:ascii="Letter-join Plus 36" w:hAnsi="Letter-join Plus 36"/>
                <w:szCs w:val="20"/>
                <w:lang w:val="en-US"/>
              </w:rPr>
              <w:t xml:space="preserve"> Sikhism. Guru means ‘Teacher’. </w:t>
            </w:r>
            <w:r w:rsidRPr="00A4562E">
              <w:rPr>
                <w:rFonts w:ascii="Letter-join Plus 36" w:hAnsi="Letter-join Plus 36"/>
                <w:szCs w:val="20"/>
                <w:lang w:val="en-US"/>
              </w:rPr>
              <w:t>Sikhism is still based on his teachings and those of the nine Sikh Gurus who followed him.</w:t>
            </w:r>
          </w:p>
        </w:tc>
      </w:tr>
      <w:tr w:rsidR="00855CCC" w:rsidRPr="000F7DA3" w:rsidTr="00B07C6F">
        <w:trPr>
          <w:trHeight w:val="467"/>
        </w:trPr>
        <w:tc>
          <w:tcPr>
            <w:tcW w:w="1210" w:type="dxa"/>
          </w:tcPr>
          <w:p w:rsidR="00855CCC" w:rsidRPr="00A4562E" w:rsidRDefault="00A4562E" w:rsidP="00855CCC">
            <w:pPr>
              <w:rPr>
                <w:rFonts w:ascii="Letter-join Plus 36" w:hAnsi="Letter-join Plus 36"/>
              </w:rPr>
            </w:pPr>
            <w:r w:rsidRPr="00A4562E">
              <w:rPr>
                <w:rFonts w:ascii="Letter-join Plus 36" w:hAnsi="Letter-join Plus 36"/>
              </w:rPr>
              <w:t>KESH</w:t>
            </w:r>
          </w:p>
        </w:tc>
        <w:tc>
          <w:tcPr>
            <w:tcW w:w="6561" w:type="dxa"/>
          </w:tcPr>
          <w:p w:rsidR="00855CCC" w:rsidRPr="00A4562E" w:rsidRDefault="00A4562E" w:rsidP="00855CCC">
            <w:pPr>
              <w:tabs>
                <w:tab w:val="left" w:pos="1739"/>
              </w:tabs>
              <w:rPr>
                <w:rFonts w:ascii="Letter-join Plus 36" w:hAnsi="Letter-join Plus 36"/>
                <w:szCs w:val="20"/>
                <w:lang w:val="en-US"/>
              </w:rPr>
            </w:pPr>
            <w:r w:rsidRPr="00A4562E">
              <w:rPr>
                <w:rFonts w:ascii="Letter-join Plus 36" w:hAnsi="Letter-join Plus 36"/>
                <w:szCs w:val="20"/>
                <w:lang w:val="en-US"/>
              </w:rPr>
              <w:t>Uncut hair as a mark of holiness and submission to God's will</w:t>
            </w:r>
          </w:p>
        </w:tc>
      </w:tr>
      <w:tr w:rsidR="00855CCC" w:rsidRPr="000F7DA3" w:rsidTr="00B07C6F">
        <w:trPr>
          <w:trHeight w:val="1058"/>
        </w:trPr>
        <w:tc>
          <w:tcPr>
            <w:tcW w:w="1210" w:type="dxa"/>
          </w:tcPr>
          <w:p w:rsidR="00855CCC" w:rsidRPr="00A4562E" w:rsidRDefault="00A4562E" w:rsidP="00855CCC">
            <w:pPr>
              <w:rPr>
                <w:rFonts w:ascii="Letter-join Plus 36" w:hAnsi="Letter-join Plus 36"/>
              </w:rPr>
            </w:pPr>
            <w:r w:rsidRPr="00A4562E">
              <w:rPr>
                <w:rFonts w:ascii="Letter-join Plus 36" w:hAnsi="Letter-join Plus 36"/>
              </w:rPr>
              <w:t>Guru Granth Sahib</w:t>
            </w:r>
          </w:p>
        </w:tc>
        <w:tc>
          <w:tcPr>
            <w:tcW w:w="6561" w:type="dxa"/>
          </w:tcPr>
          <w:p w:rsidR="00855CCC" w:rsidRPr="00A4562E" w:rsidRDefault="00A4562E" w:rsidP="00855CCC">
            <w:pPr>
              <w:tabs>
                <w:tab w:val="left" w:pos="1739"/>
              </w:tabs>
              <w:rPr>
                <w:rFonts w:ascii="Letter-join Plus 36" w:hAnsi="Letter-join Plus 36"/>
                <w:szCs w:val="20"/>
                <w:lang w:val="en-US"/>
              </w:rPr>
            </w:pPr>
            <w:r w:rsidRPr="00A4562E">
              <w:rPr>
                <w:rFonts w:ascii="Letter-join Plus 36" w:hAnsi="Letter-join Plus 36"/>
                <w:szCs w:val="20"/>
                <w:lang w:val="en-US"/>
              </w:rPr>
              <w:t>The Sikh holy book is called the Guru Granth Sahib. The tenth Guru, Guru Gobind Singh, said that after him there would be no other living gurus. Instead, Sikhs could look at their holy book for guidance. This is why Sikhs call their holy book a Guru.</w:t>
            </w:r>
          </w:p>
        </w:tc>
      </w:tr>
      <w:tr w:rsidR="00855CCC" w:rsidRPr="000F7DA3" w:rsidTr="00B07C6F">
        <w:trPr>
          <w:trHeight w:val="530"/>
        </w:trPr>
        <w:tc>
          <w:tcPr>
            <w:tcW w:w="1210" w:type="dxa"/>
          </w:tcPr>
          <w:p w:rsidR="00855CCC" w:rsidRPr="00A4562E" w:rsidRDefault="00A4562E" w:rsidP="00855CCC">
            <w:pPr>
              <w:rPr>
                <w:rFonts w:ascii="Letter-join Plus 36" w:hAnsi="Letter-join Plus 36"/>
                <w:szCs w:val="24"/>
                <w:lang w:val="en-US"/>
              </w:rPr>
            </w:pPr>
            <w:r w:rsidRPr="00A4562E">
              <w:rPr>
                <w:rFonts w:ascii="Letter-join Plus 36" w:hAnsi="Letter-join Plus 36"/>
                <w:szCs w:val="24"/>
                <w:lang w:val="en-US"/>
              </w:rPr>
              <w:t>Gurdwara</w:t>
            </w:r>
          </w:p>
        </w:tc>
        <w:tc>
          <w:tcPr>
            <w:tcW w:w="6561" w:type="dxa"/>
          </w:tcPr>
          <w:p w:rsidR="00855CCC" w:rsidRPr="00A4562E" w:rsidRDefault="00A4562E" w:rsidP="00855CCC">
            <w:pPr>
              <w:rPr>
                <w:rFonts w:ascii="Letter-join Plus 36" w:hAnsi="Letter-join Plus 36"/>
                <w:szCs w:val="20"/>
                <w:lang w:val="en-US"/>
              </w:rPr>
            </w:pPr>
            <w:r w:rsidRPr="00A4562E">
              <w:rPr>
                <w:rFonts w:ascii="Letter-join Plus 36" w:hAnsi="Letter-join Plus 36"/>
                <w:szCs w:val="20"/>
                <w:lang w:val="en-US"/>
              </w:rPr>
              <w:t>The Sikh place of worship is called a Gurdwara which means 'Gateway to the Guru'. A Gurdwara is any building where the Guru Granth Sahib is kept.</w:t>
            </w:r>
          </w:p>
        </w:tc>
      </w:tr>
      <w:tr w:rsidR="00210DE7" w:rsidRPr="000F7DA3" w:rsidTr="00B07C6F">
        <w:trPr>
          <w:trHeight w:val="339"/>
        </w:trPr>
        <w:tc>
          <w:tcPr>
            <w:tcW w:w="1210" w:type="dxa"/>
          </w:tcPr>
          <w:p w:rsidR="00210DE7" w:rsidRPr="00A4562E" w:rsidRDefault="00A4562E" w:rsidP="00210DE7">
            <w:pPr>
              <w:rPr>
                <w:rFonts w:ascii="Letter-join Plus 36" w:hAnsi="Letter-join Plus 36"/>
              </w:rPr>
            </w:pPr>
            <w:r w:rsidRPr="00A4562E">
              <w:rPr>
                <w:rFonts w:ascii="Letter-join Plus 36" w:hAnsi="Letter-join Plus 36"/>
              </w:rPr>
              <w:t>Meditation</w:t>
            </w:r>
          </w:p>
        </w:tc>
        <w:tc>
          <w:tcPr>
            <w:tcW w:w="6561" w:type="dxa"/>
          </w:tcPr>
          <w:p w:rsidR="00210DE7" w:rsidRPr="00A4562E" w:rsidRDefault="00A4562E" w:rsidP="00210DE7">
            <w:pPr>
              <w:rPr>
                <w:rFonts w:ascii="Letter-join Plus 36" w:hAnsi="Letter-join Plus 36"/>
              </w:rPr>
            </w:pPr>
            <w:r w:rsidRPr="00A4562E">
              <w:rPr>
                <w:rFonts w:ascii="Letter-join Plus 36" w:hAnsi="Letter-join Plus 36"/>
              </w:rPr>
              <w:t>Sikh meditation is a practice which seeks ego-transcendence through a gradual process of realizing and immersing into the sacredness of one's self and thus Existence</w:t>
            </w:r>
          </w:p>
        </w:tc>
      </w:tr>
      <w:tr w:rsidR="00210DE7" w:rsidRPr="000F7DA3" w:rsidTr="00B07C6F">
        <w:trPr>
          <w:trHeight w:val="364"/>
        </w:trPr>
        <w:tc>
          <w:tcPr>
            <w:tcW w:w="1210" w:type="dxa"/>
          </w:tcPr>
          <w:p w:rsidR="00210DE7" w:rsidRPr="00A4562E" w:rsidRDefault="00A4562E" w:rsidP="00210DE7">
            <w:pPr>
              <w:rPr>
                <w:rFonts w:ascii="Letter-join Plus 36" w:hAnsi="Letter-join Plus 36"/>
              </w:rPr>
            </w:pPr>
            <w:r w:rsidRPr="00A4562E">
              <w:rPr>
                <w:rFonts w:ascii="Letter-join Plus 36" w:hAnsi="Letter-join Plus 36"/>
              </w:rPr>
              <w:t xml:space="preserve">Honesty </w:t>
            </w:r>
          </w:p>
        </w:tc>
        <w:tc>
          <w:tcPr>
            <w:tcW w:w="6561" w:type="dxa"/>
          </w:tcPr>
          <w:p w:rsidR="00210DE7" w:rsidRPr="00A4562E" w:rsidRDefault="00A4562E" w:rsidP="00210DE7">
            <w:pPr>
              <w:rPr>
                <w:rFonts w:ascii="Letter-join Plus 36" w:hAnsi="Letter-join Plus 36"/>
              </w:rPr>
            </w:pPr>
            <w:r>
              <w:rPr>
                <w:rFonts w:ascii="Letter-join Plus 36" w:hAnsi="Letter-join Plus 36"/>
              </w:rPr>
              <w:t>T</w:t>
            </w:r>
            <w:r w:rsidRPr="00A4562E">
              <w:rPr>
                <w:rFonts w:ascii="Letter-join Plus 36" w:hAnsi="Letter-join Plus 36"/>
              </w:rPr>
              <w:t>elling the truth and being honest are important. So are living an honest life and making sure injustice in the world is dealt with.</w:t>
            </w:r>
          </w:p>
        </w:tc>
      </w:tr>
      <w:tr w:rsidR="00210DE7" w:rsidRPr="000F7DA3" w:rsidTr="00B07C6F">
        <w:trPr>
          <w:trHeight w:val="1133"/>
        </w:trPr>
        <w:tc>
          <w:tcPr>
            <w:tcW w:w="1210" w:type="dxa"/>
          </w:tcPr>
          <w:p w:rsidR="00210DE7" w:rsidRPr="00A4562E" w:rsidRDefault="00A4562E" w:rsidP="00210DE7">
            <w:pPr>
              <w:rPr>
                <w:rFonts w:ascii="Letter-join Plus 36" w:hAnsi="Letter-join Plus 36"/>
              </w:rPr>
            </w:pPr>
            <w:r w:rsidRPr="00A4562E">
              <w:rPr>
                <w:rFonts w:ascii="Letter-join Plus 36" w:hAnsi="Letter-join Plus 36"/>
              </w:rPr>
              <w:t>Humanity</w:t>
            </w:r>
          </w:p>
        </w:tc>
        <w:tc>
          <w:tcPr>
            <w:tcW w:w="6561" w:type="dxa"/>
          </w:tcPr>
          <w:p w:rsidR="00210DE7" w:rsidRPr="00A4562E" w:rsidRDefault="00A4562E" w:rsidP="00210DE7">
            <w:pPr>
              <w:rPr>
                <w:rFonts w:ascii="Letter-join Plus 36" w:hAnsi="Letter-join Plus 36"/>
              </w:rPr>
            </w:pPr>
            <w:r w:rsidRPr="00A4562E">
              <w:rPr>
                <w:rFonts w:ascii="Letter-join Plus 36" w:hAnsi="Letter-join Plus 36"/>
              </w:rPr>
              <w:t>Sikhs believe in the oneness of humanity. This is the belief that all humans are equal because they were created by Waheguru</w:t>
            </w:r>
          </w:p>
        </w:tc>
      </w:tr>
    </w:tbl>
    <w:p w:rsidR="00DB62C8" w:rsidRDefault="00DB62C8"/>
    <w:sectPr w:rsidR="00DB62C8" w:rsidSect="00DB62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8"/>
    <w:rsid w:val="000937C8"/>
    <w:rsid w:val="00143E10"/>
    <w:rsid w:val="00210DE7"/>
    <w:rsid w:val="00267937"/>
    <w:rsid w:val="004B2A7E"/>
    <w:rsid w:val="006A07DF"/>
    <w:rsid w:val="006B6F30"/>
    <w:rsid w:val="00855CCC"/>
    <w:rsid w:val="00940459"/>
    <w:rsid w:val="00A4562E"/>
    <w:rsid w:val="00B07C6F"/>
    <w:rsid w:val="00B3253D"/>
    <w:rsid w:val="00B8600B"/>
    <w:rsid w:val="00C4573A"/>
    <w:rsid w:val="00D91147"/>
    <w:rsid w:val="00DB62C8"/>
    <w:rsid w:val="00F56D37"/>
    <w:rsid w:val="00F8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07E9"/>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Katie Falconer</cp:lastModifiedBy>
  <cp:revision>9</cp:revision>
  <dcterms:created xsi:type="dcterms:W3CDTF">2020-10-28T20:55:00Z</dcterms:created>
  <dcterms:modified xsi:type="dcterms:W3CDTF">2021-02-10T20:28:00Z</dcterms:modified>
</cp:coreProperties>
</file>